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54D2" w14:textId="61F19848" w:rsidR="009437B6" w:rsidRPr="009437B6" w:rsidRDefault="009437B6" w:rsidP="006C42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7B6">
        <w:rPr>
          <w:rFonts w:ascii="Arial" w:hAnsi="Arial" w:cs="Arial"/>
          <w:sz w:val="24"/>
          <w:szCs w:val="24"/>
        </w:rPr>
        <w:t xml:space="preserve">Temeljem članka </w:t>
      </w:r>
      <w:r w:rsidR="00FB7498">
        <w:rPr>
          <w:rFonts w:ascii="Arial" w:hAnsi="Arial" w:cs="Arial"/>
          <w:sz w:val="24"/>
          <w:szCs w:val="24"/>
        </w:rPr>
        <w:t>53</w:t>
      </w:r>
      <w:r w:rsidRPr="009437B6">
        <w:rPr>
          <w:rFonts w:ascii="Arial" w:hAnsi="Arial" w:cs="Arial"/>
          <w:sz w:val="24"/>
          <w:szCs w:val="24"/>
        </w:rPr>
        <w:t>.</w:t>
      </w:r>
      <w:r w:rsidR="00FB7498">
        <w:rPr>
          <w:rFonts w:ascii="Arial" w:hAnsi="Arial" w:cs="Arial"/>
          <w:sz w:val="24"/>
          <w:szCs w:val="24"/>
        </w:rPr>
        <w:t xml:space="preserve"> i članka 10. stavka 6.</w:t>
      </w:r>
      <w:r w:rsidRPr="009437B6">
        <w:rPr>
          <w:rFonts w:ascii="Arial" w:hAnsi="Arial" w:cs="Arial"/>
          <w:sz w:val="24"/>
          <w:szCs w:val="24"/>
        </w:rPr>
        <w:t xml:space="preserve"> Statuta Grada Ivanić-Grada (Službeni glasnik</w:t>
      </w:r>
      <w:r w:rsidR="00FB7498">
        <w:rPr>
          <w:rFonts w:ascii="Arial" w:hAnsi="Arial" w:cs="Arial"/>
          <w:sz w:val="24"/>
          <w:szCs w:val="24"/>
        </w:rPr>
        <w:t xml:space="preserve"> Grada Ivanić-Grada</w:t>
      </w:r>
      <w:r w:rsidR="00D302E5">
        <w:rPr>
          <w:rFonts w:ascii="Arial" w:hAnsi="Arial" w:cs="Arial"/>
          <w:sz w:val="24"/>
          <w:szCs w:val="24"/>
        </w:rPr>
        <w:t>, broj 01/21</w:t>
      </w:r>
      <w:r w:rsidR="0014075F">
        <w:rPr>
          <w:rFonts w:ascii="Arial" w:hAnsi="Arial" w:cs="Arial"/>
          <w:sz w:val="24"/>
          <w:szCs w:val="24"/>
        </w:rPr>
        <w:t xml:space="preserve">, </w:t>
      </w:r>
      <w:r w:rsidR="00B06BE0">
        <w:rPr>
          <w:rFonts w:ascii="Arial" w:hAnsi="Arial" w:cs="Arial"/>
          <w:sz w:val="24"/>
          <w:szCs w:val="24"/>
        </w:rPr>
        <w:t>04/22</w:t>
      </w:r>
      <w:r w:rsidR="0014075F">
        <w:rPr>
          <w:rFonts w:ascii="Arial" w:hAnsi="Arial" w:cs="Arial"/>
          <w:sz w:val="24"/>
          <w:szCs w:val="24"/>
        </w:rPr>
        <w:t>, 05/25</w:t>
      </w:r>
      <w:r w:rsidRPr="009437B6">
        <w:rPr>
          <w:rFonts w:ascii="Arial" w:hAnsi="Arial" w:cs="Arial"/>
          <w:sz w:val="24"/>
          <w:szCs w:val="24"/>
        </w:rPr>
        <w:t xml:space="preserve">) i članka </w:t>
      </w:r>
      <w:r>
        <w:rPr>
          <w:rFonts w:ascii="Arial" w:hAnsi="Arial" w:cs="Arial"/>
          <w:sz w:val="24"/>
          <w:szCs w:val="24"/>
        </w:rPr>
        <w:t xml:space="preserve"> 1</w:t>
      </w:r>
      <w:r w:rsidR="00FB7498">
        <w:rPr>
          <w:rFonts w:ascii="Arial" w:hAnsi="Arial" w:cs="Arial"/>
          <w:sz w:val="24"/>
          <w:szCs w:val="24"/>
        </w:rPr>
        <w:t>7, 18. i 19</w:t>
      </w:r>
      <w:r w:rsidRPr="009437B6">
        <w:rPr>
          <w:rFonts w:ascii="Arial" w:hAnsi="Arial" w:cs="Arial"/>
          <w:sz w:val="24"/>
          <w:szCs w:val="24"/>
        </w:rPr>
        <w:t>. Odluke o javnim priznanjima Grada Ivanić-Grada (Službeni glasnik</w:t>
      </w:r>
      <w:r w:rsidR="00FB7498">
        <w:rPr>
          <w:rFonts w:ascii="Arial" w:hAnsi="Arial" w:cs="Arial"/>
          <w:sz w:val="24"/>
          <w:szCs w:val="24"/>
        </w:rPr>
        <w:t xml:space="preserve"> Grada Ivanić-Grada</w:t>
      </w:r>
      <w:r w:rsidR="00D302E5">
        <w:rPr>
          <w:rFonts w:ascii="Arial" w:hAnsi="Arial" w:cs="Arial"/>
          <w:sz w:val="24"/>
          <w:szCs w:val="24"/>
        </w:rPr>
        <w:t>,</w:t>
      </w:r>
      <w:r w:rsidRPr="009437B6">
        <w:rPr>
          <w:rFonts w:ascii="Arial" w:hAnsi="Arial" w:cs="Arial"/>
          <w:sz w:val="24"/>
          <w:szCs w:val="24"/>
        </w:rPr>
        <w:t xml:space="preserve"> br</w:t>
      </w:r>
      <w:r w:rsidR="00D302E5">
        <w:rPr>
          <w:rFonts w:ascii="Arial" w:hAnsi="Arial" w:cs="Arial"/>
          <w:sz w:val="24"/>
          <w:szCs w:val="24"/>
        </w:rPr>
        <w:t>oj</w:t>
      </w:r>
      <w:r w:rsidRPr="009437B6">
        <w:rPr>
          <w:rFonts w:ascii="Arial" w:hAnsi="Arial" w:cs="Arial"/>
          <w:sz w:val="24"/>
          <w:szCs w:val="24"/>
        </w:rPr>
        <w:t xml:space="preserve"> </w:t>
      </w:r>
      <w:r w:rsidR="00FB7498">
        <w:rPr>
          <w:rFonts w:ascii="Arial" w:hAnsi="Arial" w:cs="Arial"/>
          <w:sz w:val="24"/>
          <w:szCs w:val="24"/>
        </w:rPr>
        <w:t>02</w:t>
      </w:r>
      <w:r w:rsidRPr="009437B6">
        <w:rPr>
          <w:rFonts w:ascii="Arial" w:hAnsi="Arial" w:cs="Arial"/>
          <w:sz w:val="24"/>
          <w:szCs w:val="24"/>
        </w:rPr>
        <w:t>/</w:t>
      </w:r>
      <w:r w:rsidR="00FB7498">
        <w:rPr>
          <w:rFonts w:ascii="Arial" w:hAnsi="Arial" w:cs="Arial"/>
          <w:sz w:val="24"/>
          <w:szCs w:val="24"/>
        </w:rPr>
        <w:t>22</w:t>
      </w:r>
      <w:r w:rsidRPr="009437B6">
        <w:rPr>
          <w:rFonts w:ascii="Arial" w:hAnsi="Arial" w:cs="Arial"/>
          <w:sz w:val="24"/>
          <w:szCs w:val="24"/>
        </w:rPr>
        <w:t>), Odbor za d</w:t>
      </w:r>
      <w:r>
        <w:rPr>
          <w:rFonts w:ascii="Arial" w:hAnsi="Arial" w:cs="Arial"/>
          <w:sz w:val="24"/>
          <w:szCs w:val="24"/>
        </w:rPr>
        <w:t xml:space="preserve">odjelu nagrada Grada na svojoj </w:t>
      </w:r>
      <w:r w:rsidR="00BE1F3B">
        <w:rPr>
          <w:rFonts w:ascii="Arial" w:hAnsi="Arial" w:cs="Arial"/>
          <w:sz w:val="24"/>
          <w:szCs w:val="24"/>
        </w:rPr>
        <w:t>___</w:t>
      </w:r>
      <w:r w:rsidRPr="009437B6">
        <w:rPr>
          <w:rFonts w:ascii="Arial" w:hAnsi="Arial" w:cs="Arial"/>
          <w:sz w:val="24"/>
          <w:szCs w:val="24"/>
        </w:rPr>
        <w:t xml:space="preserve">. sjednici održanoj </w:t>
      </w:r>
      <w:r w:rsidRPr="00234410">
        <w:rPr>
          <w:rFonts w:ascii="Arial" w:hAnsi="Arial" w:cs="Arial"/>
          <w:sz w:val="24"/>
          <w:szCs w:val="24"/>
        </w:rPr>
        <w:t xml:space="preserve">dana </w:t>
      </w:r>
      <w:r w:rsidR="00BE1F3B">
        <w:rPr>
          <w:rFonts w:ascii="Arial" w:hAnsi="Arial" w:cs="Arial"/>
          <w:sz w:val="24"/>
          <w:szCs w:val="24"/>
        </w:rPr>
        <w:t>___________</w:t>
      </w:r>
      <w:r w:rsidRPr="00234410">
        <w:rPr>
          <w:rFonts w:ascii="Arial" w:hAnsi="Arial" w:cs="Arial"/>
          <w:sz w:val="24"/>
          <w:szCs w:val="24"/>
        </w:rPr>
        <w:t xml:space="preserve"> 20</w:t>
      </w:r>
      <w:r w:rsidR="00D302E5" w:rsidRPr="00234410">
        <w:rPr>
          <w:rFonts w:ascii="Arial" w:hAnsi="Arial" w:cs="Arial"/>
          <w:sz w:val="24"/>
          <w:szCs w:val="24"/>
        </w:rPr>
        <w:t>2</w:t>
      </w:r>
      <w:r w:rsidR="00234410" w:rsidRPr="00234410">
        <w:rPr>
          <w:rFonts w:ascii="Arial" w:hAnsi="Arial" w:cs="Arial"/>
          <w:sz w:val="24"/>
          <w:szCs w:val="24"/>
        </w:rPr>
        <w:t>6</w:t>
      </w:r>
      <w:r w:rsidRPr="00234410">
        <w:rPr>
          <w:rFonts w:ascii="Arial" w:hAnsi="Arial" w:cs="Arial"/>
          <w:sz w:val="24"/>
          <w:szCs w:val="24"/>
        </w:rPr>
        <w:t xml:space="preserve">.  </w:t>
      </w:r>
      <w:r w:rsidRPr="009437B6">
        <w:rPr>
          <w:rFonts w:ascii="Arial" w:hAnsi="Arial" w:cs="Arial"/>
          <w:sz w:val="24"/>
          <w:szCs w:val="24"/>
        </w:rPr>
        <w:t>godine</w:t>
      </w:r>
      <w:r w:rsidR="00D302E5">
        <w:rPr>
          <w:rFonts w:ascii="Arial" w:hAnsi="Arial" w:cs="Arial"/>
          <w:sz w:val="24"/>
          <w:szCs w:val="24"/>
        </w:rPr>
        <w:t xml:space="preserve"> </w:t>
      </w:r>
      <w:r w:rsidRPr="009437B6">
        <w:rPr>
          <w:rFonts w:ascii="Arial" w:hAnsi="Arial" w:cs="Arial"/>
          <w:sz w:val="24"/>
          <w:szCs w:val="24"/>
        </w:rPr>
        <w:t>donio je sljedeći</w:t>
      </w:r>
    </w:p>
    <w:p w14:paraId="7785D3D8" w14:textId="77777777" w:rsidR="009437B6" w:rsidRPr="00D302E5" w:rsidRDefault="009437B6" w:rsidP="000023D4">
      <w:pPr>
        <w:pStyle w:val="Tijeloteksta"/>
        <w:rPr>
          <w:rFonts w:ascii="Arial" w:hAnsi="Arial" w:cs="Arial"/>
          <w:b/>
          <w:bCs/>
        </w:rPr>
      </w:pPr>
    </w:p>
    <w:p w14:paraId="641CF389" w14:textId="77777777" w:rsidR="009437B6" w:rsidRPr="00D302E5" w:rsidRDefault="009437B6" w:rsidP="009437B6">
      <w:pPr>
        <w:pStyle w:val="Tijeloteksta"/>
        <w:jc w:val="center"/>
        <w:rPr>
          <w:rFonts w:ascii="Arial" w:hAnsi="Arial" w:cs="Arial"/>
          <w:b/>
          <w:bCs/>
        </w:rPr>
      </w:pPr>
      <w:r w:rsidRPr="00D302E5">
        <w:rPr>
          <w:rFonts w:ascii="Arial" w:hAnsi="Arial" w:cs="Arial"/>
          <w:b/>
          <w:bCs/>
        </w:rPr>
        <w:t>Z A K LJ U Č A K</w:t>
      </w:r>
    </w:p>
    <w:p w14:paraId="3694C340" w14:textId="77777777" w:rsidR="009437B6" w:rsidRDefault="009437B6" w:rsidP="000023D4">
      <w:pPr>
        <w:pStyle w:val="Tijeloteksta"/>
        <w:rPr>
          <w:rFonts w:ascii="Arial" w:hAnsi="Arial" w:cs="Arial"/>
        </w:rPr>
      </w:pPr>
    </w:p>
    <w:p w14:paraId="041350C9" w14:textId="77777777" w:rsidR="009437B6" w:rsidRDefault="009437B6" w:rsidP="009437B6">
      <w:pPr>
        <w:pStyle w:val="Tijeloteksta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40EDD06" w14:textId="77777777" w:rsidR="009437B6" w:rsidRDefault="009437B6" w:rsidP="009437B6">
      <w:pPr>
        <w:pStyle w:val="Tijeloteksta"/>
        <w:jc w:val="center"/>
        <w:rPr>
          <w:rFonts w:ascii="Arial" w:hAnsi="Arial" w:cs="Arial"/>
        </w:rPr>
      </w:pPr>
    </w:p>
    <w:p w14:paraId="7868F3A4" w14:textId="6E2E9914" w:rsidR="009437B6" w:rsidRDefault="009437B6" w:rsidP="00154F60">
      <w:pPr>
        <w:pStyle w:val="Tijeloteksta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Odbor za dodjelu nagrada Grada </w:t>
      </w:r>
      <w:r w:rsidR="00FB7498">
        <w:rPr>
          <w:rFonts w:ascii="Arial" w:hAnsi="Arial" w:cs="Arial"/>
        </w:rPr>
        <w:t xml:space="preserve">pokreće postupak dodjele javnih priznanja Grada Ivanić-Grada objavom Javnog poziva za podnošenje prijedloga kandidata za dodjelu javnih priznanja Grada Ivanić-Grada. </w:t>
      </w:r>
    </w:p>
    <w:p w14:paraId="6D338315" w14:textId="77777777" w:rsidR="003152CA" w:rsidRPr="00DD354E" w:rsidRDefault="003152CA" w:rsidP="00154F60">
      <w:pPr>
        <w:pStyle w:val="Tijeloteksta"/>
        <w:rPr>
          <w:rFonts w:ascii="Arial" w:hAnsi="Arial" w:cs="Arial"/>
          <w:b/>
        </w:rPr>
      </w:pPr>
    </w:p>
    <w:p w14:paraId="6D57E139" w14:textId="7CE1E2F2" w:rsidR="009437B6" w:rsidRDefault="009437B6" w:rsidP="009437B6">
      <w:pPr>
        <w:jc w:val="center"/>
        <w:rPr>
          <w:rFonts w:ascii="Arial" w:hAnsi="Arial" w:cs="Arial"/>
          <w:sz w:val="24"/>
          <w:szCs w:val="24"/>
        </w:rPr>
      </w:pPr>
      <w:r w:rsidRPr="00E54D33">
        <w:rPr>
          <w:rFonts w:ascii="Arial" w:hAnsi="Arial" w:cs="Arial"/>
          <w:sz w:val="24"/>
          <w:szCs w:val="24"/>
        </w:rPr>
        <w:t>II.</w:t>
      </w:r>
    </w:p>
    <w:p w14:paraId="02612C56" w14:textId="4E07A301" w:rsidR="003152CA" w:rsidRDefault="00154F60" w:rsidP="000023D4">
      <w:pPr>
        <w:pStyle w:val="Tijelotek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Odbor za dodjelu nagrada Grada </w:t>
      </w:r>
      <w:r w:rsidR="00FB7498">
        <w:rPr>
          <w:rFonts w:ascii="Arial" w:hAnsi="Arial" w:cs="Arial"/>
        </w:rPr>
        <w:t>utvrđuje tekst Javnog poziva za podnošenje prijedloga kandidata za dodjelu javnih priznanja Grada Ivanić-Grada kako slijedi:</w:t>
      </w:r>
    </w:p>
    <w:p w14:paraId="16054EF5" w14:textId="77777777" w:rsidR="00FB7498" w:rsidRDefault="00FB7498" w:rsidP="000023D4">
      <w:pPr>
        <w:pStyle w:val="Tijeloteksta"/>
        <w:spacing w:line="276" w:lineRule="auto"/>
        <w:rPr>
          <w:rFonts w:ascii="Arial" w:hAnsi="Arial" w:cs="Arial"/>
        </w:rPr>
      </w:pPr>
    </w:p>
    <w:p w14:paraId="5660F3A0" w14:textId="2AF22401" w:rsidR="00FB7498" w:rsidRPr="00FB7498" w:rsidRDefault="00FB7498" w:rsidP="00FB7498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JAVN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B7498">
        <w:rPr>
          <w:rFonts w:ascii="Arial" w:hAnsi="Arial" w:cs="Arial"/>
          <w:b/>
          <w:bCs/>
          <w:sz w:val="24"/>
          <w:szCs w:val="24"/>
        </w:rPr>
        <w:t xml:space="preserve"> POZIV</w:t>
      </w:r>
    </w:p>
    <w:p w14:paraId="606F375C" w14:textId="77777777" w:rsidR="00FB7498" w:rsidRPr="00FB7498" w:rsidRDefault="00FB7498" w:rsidP="00FB7498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ZA PODNOŠENJE PRIJEDLOGA KANDIDATA ZA DODJELU</w:t>
      </w:r>
    </w:p>
    <w:p w14:paraId="25ABB664" w14:textId="77777777" w:rsidR="00FB7498" w:rsidRPr="00FB7498" w:rsidRDefault="00FB7498" w:rsidP="00234410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JAVNIH PRIZNANJA GRADA IVANIĆ-GRADA</w:t>
      </w:r>
    </w:p>
    <w:p w14:paraId="4780D85E" w14:textId="77777777" w:rsidR="00FB7498" w:rsidRPr="00FB7498" w:rsidRDefault="00FB7498" w:rsidP="0023441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 </w:t>
      </w:r>
    </w:p>
    <w:p w14:paraId="34F97746" w14:textId="77777777" w:rsidR="00FB7498" w:rsidRPr="00FB7498" w:rsidRDefault="00FB7498" w:rsidP="0023441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Grad Ivanić-Grad dodjeljuje sljedeća javna priznanja:</w:t>
      </w:r>
    </w:p>
    <w:p w14:paraId="61618C33" w14:textId="77777777" w:rsidR="00FB7498" w:rsidRPr="00FB7498" w:rsidRDefault="00FB7498" w:rsidP="00FB7498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Nagrada Grada Ivanić-Grada za životno djelo „Ivanić-Tvrđa“</w:t>
      </w:r>
    </w:p>
    <w:p w14:paraId="764C5D36" w14:textId="77777777" w:rsidR="00FB7498" w:rsidRPr="00FB7498" w:rsidRDefault="00FB7498" w:rsidP="00FB7498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Nagrade Grada Ivanić-Grada:</w:t>
      </w:r>
    </w:p>
    <w:p w14:paraId="6AA0D4E7" w14:textId="77777777" w:rsidR="00FB7498" w:rsidRPr="00FB7498" w:rsidRDefault="00FB7498" w:rsidP="00FB749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 xml:space="preserve">„Đuro </w:t>
      </w:r>
      <w:proofErr w:type="spellStart"/>
      <w:r w:rsidRPr="00FB7498">
        <w:rPr>
          <w:rFonts w:ascii="Arial" w:hAnsi="Arial" w:cs="Arial"/>
          <w:sz w:val="24"/>
          <w:szCs w:val="24"/>
        </w:rPr>
        <w:t>Kundek</w:t>
      </w:r>
      <w:proofErr w:type="spellEnd"/>
      <w:r w:rsidRPr="00FB7498">
        <w:rPr>
          <w:rFonts w:ascii="Arial" w:hAnsi="Arial" w:cs="Arial"/>
          <w:sz w:val="24"/>
          <w:szCs w:val="24"/>
        </w:rPr>
        <w:t>“</w:t>
      </w:r>
    </w:p>
    <w:p w14:paraId="37149E86" w14:textId="77777777" w:rsidR="00FB7498" w:rsidRPr="00FB7498" w:rsidRDefault="00FB7498" w:rsidP="00FB749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„Stjepan Basariček“</w:t>
      </w:r>
    </w:p>
    <w:p w14:paraId="2D125725" w14:textId="77777777" w:rsidR="00FB7498" w:rsidRPr="00FB7498" w:rsidRDefault="00FB7498" w:rsidP="00234410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„Đuro Stjepan Deželić“.</w:t>
      </w:r>
    </w:p>
    <w:p w14:paraId="33A5DF77" w14:textId="77777777" w:rsidR="00FB7498" w:rsidRPr="00FB7498" w:rsidRDefault="00FB7498" w:rsidP="0023441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 </w:t>
      </w:r>
    </w:p>
    <w:p w14:paraId="7D7A9478" w14:textId="77777777" w:rsidR="00FB7498" w:rsidRPr="00FB7498" w:rsidRDefault="00FB7498" w:rsidP="0023441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I. NAGRADA GRADA IVANIĆ-GRADA ZA ŽIVOTNO DJELO „IVANIĆ-TVRĐA“</w:t>
      </w:r>
    </w:p>
    <w:p w14:paraId="629EC14B" w14:textId="00749FC1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Nagrada Grada Ivanić-Grada  za životno djelo „Ivanić-Tvrđa“ je javno priznanje koje se dodjeljuje  fizičkoj osobi s prebivalištem na području Republike Hrvatske i to:</w:t>
      </w:r>
    </w:p>
    <w:p w14:paraId="7F6A4444" w14:textId="77777777" w:rsidR="00FB7498" w:rsidRPr="00FB7498" w:rsidRDefault="00FB7498" w:rsidP="00FB749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Istaknutom pojedincu koji je svojim kontinuiranim i izuzetno značajnim znanstvenim, stručnim, umjetničkim, pedagoškim radom ili drugim javnim radom dao trajan doprinos i izuzetne rezultate trajne vrijednosti na unaprjeđenju stanja i razvitku pojedinih područja odnosno izuzetan doprinos međunarodnoj promociji ovih područja;</w:t>
      </w:r>
    </w:p>
    <w:p w14:paraId="2AC9E5BB" w14:textId="77777777" w:rsidR="00FB7498" w:rsidRDefault="00FB7498" w:rsidP="00FB749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 xml:space="preserve">Pojedincu koji u svojoj radnoj i životnoj sredini uživa ugled uzorna djelatnika i stručnjaka te čestitog i vrijednog čovjeka i građanina. </w:t>
      </w:r>
    </w:p>
    <w:p w14:paraId="42FD2F89" w14:textId="77777777" w:rsidR="00550F42" w:rsidRPr="00FB7498" w:rsidRDefault="00550F42" w:rsidP="004F2617">
      <w:pPr>
        <w:spacing w:after="160"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E7F08AF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Dobitniku nagrade Grada Ivanić-Grada za životno djelo dodjeljuje se povelja Grada Ivanić-Grada.</w:t>
      </w:r>
    </w:p>
    <w:p w14:paraId="0A7CDB93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Uz povelju Grada dobitniku nagrade Grada za životno djelo dodjeljuje se i novčana nagrada u iznosu utvrđenom posebnom odlukom Gradonačelnika. </w:t>
      </w:r>
    </w:p>
    <w:p w14:paraId="73003A24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Godišnje se dodjeljuje jedna nagrada Grada za životno djelo.</w:t>
      </w:r>
    </w:p>
    <w:p w14:paraId="6AC36991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II. NAGRADE GRADA IVANIĆ-GRADA</w:t>
      </w:r>
    </w:p>
    <w:p w14:paraId="65B5CE7E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 xml:space="preserve">Nagrade Grada Ivanić-Grada su javna priznanja koja se dodjeljuju fizičkim i pravnim osobama za izniman doprinos i postignuća od osobitog značaja za razvoj i ugled Grada Ivanić-Grada, a osobito za uspjehe u unaprjeđivanju gospodarstva, znanosti, umjetnosti, kulture, sporta, zdravstva, socijalne </w:t>
      </w:r>
      <w:r w:rsidRPr="00FB7498">
        <w:rPr>
          <w:rFonts w:ascii="Arial" w:hAnsi="Arial" w:cs="Arial"/>
          <w:sz w:val="24"/>
          <w:szCs w:val="24"/>
        </w:rPr>
        <w:lastRenderedPageBreak/>
        <w:t>skrbi, odgoja i obrazovanja, tehničke kulture, zaštite okoliša ili drugih djelatnosti i poticanju aktivnosti koje su tome usmjerene.</w:t>
      </w:r>
    </w:p>
    <w:p w14:paraId="0ABFAA6B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Nagrade Grada Ivanić-Grada mogu se, osim fizičkim i pravnim osobama s područja Grada Ivanić-Grada, dodjeljivati i fizičkim i pravnim osobama s područja drugih gradova i općina, prijateljskim gradovima i općinama, županijama, međunarodnim organizacijama odnosno organizacijama drugih država, vjerskim zajednicama, ustanovama i udrugama.</w:t>
      </w:r>
    </w:p>
    <w:p w14:paraId="75F97AE6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ECB3F3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95397149"/>
      <w:r w:rsidRPr="00FB7498">
        <w:rPr>
          <w:rFonts w:ascii="Arial" w:hAnsi="Arial" w:cs="Arial"/>
          <w:b/>
          <w:bCs/>
          <w:sz w:val="24"/>
          <w:szCs w:val="24"/>
        </w:rPr>
        <w:t xml:space="preserve">Nagrada Grada Ivanić-Grada </w:t>
      </w:r>
      <w:bookmarkEnd w:id="0"/>
      <w:r w:rsidRPr="00FB7498">
        <w:rPr>
          <w:rFonts w:ascii="Arial" w:hAnsi="Arial" w:cs="Arial"/>
          <w:b/>
          <w:bCs/>
          <w:sz w:val="24"/>
          <w:szCs w:val="24"/>
        </w:rPr>
        <w:t xml:space="preserve">„Đuro </w:t>
      </w:r>
      <w:proofErr w:type="spellStart"/>
      <w:r w:rsidRPr="00FB7498">
        <w:rPr>
          <w:rFonts w:ascii="Arial" w:hAnsi="Arial" w:cs="Arial"/>
          <w:b/>
          <w:bCs/>
          <w:sz w:val="24"/>
          <w:szCs w:val="24"/>
        </w:rPr>
        <w:t>Kundek</w:t>
      </w:r>
      <w:proofErr w:type="spellEnd"/>
      <w:r w:rsidRPr="00FB7498">
        <w:rPr>
          <w:rFonts w:ascii="Arial" w:hAnsi="Arial" w:cs="Arial"/>
          <w:b/>
          <w:bCs/>
          <w:sz w:val="24"/>
          <w:szCs w:val="24"/>
        </w:rPr>
        <w:t>“</w:t>
      </w:r>
      <w:r w:rsidRPr="00FB7498">
        <w:rPr>
          <w:rFonts w:ascii="Arial" w:hAnsi="Arial" w:cs="Arial"/>
          <w:sz w:val="24"/>
          <w:szCs w:val="24"/>
        </w:rPr>
        <w:t xml:space="preserve"> dodjeljuje se fizičkoj i pravnoj osobi s područja Grada Ivanić-Grada za iznimna dostignuća i ostvarenja izvanrednih poslovnih rezultata, jačanje gospodarskog razvoja Grada Ivanić-Grada te gospodarsku promociju Grada Ivanić-Grada na nacionalnoj i međunarodnoj razini iz područja gospodarstva.</w:t>
      </w:r>
    </w:p>
    <w:p w14:paraId="59C06EC8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66D216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Nagrada Grada Ivanić-Grada „Stjepan Basariček“</w:t>
      </w:r>
      <w:r w:rsidRPr="00FB7498">
        <w:rPr>
          <w:rFonts w:ascii="Arial" w:hAnsi="Arial" w:cs="Arial"/>
          <w:sz w:val="24"/>
          <w:szCs w:val="24"/>
        </w:rPr>
        <w:t xml:space="preserve"> dodjeljuje se fizičkoj i pravnoj osobi za doprinos i postignuće od iznimnog značaja za Grad Ivanić-Grad iz područja odgoja i obrazovanja, socijalne skrbi, znanosti, umjetnosti, kulture i medija.</w:t>
      </w:r>
    </w:p>
    <w:p w14:paraId="71967141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83AD98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Nagrada Grada Ivanić-Grada „Đuro Stjepan Deželić“</w:t>
      </w:r>
      <w:r w:rsidRPr="00FB7498">
        <w:rPr>
          <w:rFonts w:ascii="Arial" w:hAnsi="Arial" w:cs="Arial"/>
          <w:sz w:val="24"/>
          <w:szCs w:val="24"/>
        </w:rPr>
        <w:t xml:space="preserve"> dodjeljuje se fizičkoj i pravnoj osobi za doprinos i postignuće od iznimnog značaja za Grad Ivanić-Grad iz područja humanitarnih djelatnosti, zdravstva, ekologije i zaštite okoliša, sporta, tehničke kulture i inovacija te aktivnog građanstva. </w:t>
      </w:r>
    </w:p>
    <w:p w14:paraId="5DA7781C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CB7A67B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Nagrade Grada Ivanić-Grada dodjeljuju se fizičkim i pravnim osobama za iznimna dostignuća u pojedinom području u jednogodišnjem ili višegodišnjem razdoblju.</w:t>
      </w:r>
    </w:p>
    <w:p w14:paraId="2C7AB47F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6B30B1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Cs/>
          <w:sz w:val="24"/>
          <w:szCs w:val="24"/>
        </w:rPr>
        <w:t xml:space="preserve">Dobitniku nagrade Grada Ivanić-Grada u pojedinoj kategoriji dodjeljuje se povelja </w:t>
      </w:r>
      <w:r w:rsidRPr="00FB7498">
        <w:rPr>
          <w:rFonts w:ascii="Arial" w:hAnsi="Arial" w:cs="Arial"/>
          <w:sz w:val="24"/>
          <w:szCs w:val="24"/>
        </w:rPr>
        <w:t>Grada Ivanić-Grada.</w:t>
      </w:r>
    </w:p>
    <w:p w14:paraId="7D37FE38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5BAFB7" w14:textId="0615724A" w:rsidR="00FB7498" w:rsidRPr="00FB7498" w:rsidRDefault="00FB7498" w:rsidP="00FB7498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Godišnje se može dodijeliti više nagrada Grada Ivanić-Grada u pojedinoj kategoriji.</w:t>
      </w:r>
      <w:r w:rsidRPr="00FB7498">
        <w:rPr>
          <w:rFonts w:ascii="Arial" w:hAnsi="Arial" w:cs="Arial"/>
          <w:b/>
          <w:bCs/>
          <w:color w:val="FF0000"/>
          <w:sz w:val="24"/>
          <w:szCs w:val="24"/>
        </w:rPr>
        <w:t> </w:t>
      </w:r>
    </w:p>
    <w:p w14:paraId="6970CCA8" w14:textId="77777777" w:rsidR="00FB7498" w:rsidRPr="00FB7498" w:rsidRDefault="00FB7498" w:rsidP="00FB74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682652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b/>
          <w:bCs/>
          <w:sz w:val="24"/>
          <w:szCs w:val="24"/>
        </w:rPr>
        <w:t>III. PODNOŠENJE PRIJEDLOGA</w:t>
      </w:r>
    </w:p>
    <w:p w14:paraId="6192D0BC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Pravo podnošenja prijedloga kandidata za dodjelu javnih priznanja Grada Ivanić-Grada imaju građani Grada Ivanić-Grada, mjesni odbori, udruge, ustanove i druge pravne osobe s područja Grada Ivanić-Grada, članovi Gradskog vijeća i Gradonačelnik  Grada Ivanić-Grada.</w:t>
      </w:r>
    </w:p>
    <w:p w14:paraId="585E97EF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Prijedlog za dodjelu javnih priznanja Grada Ivanić-Grada podnosi se u pisanom obliku.</w:t>
      </w:r>
    </w:p>
    <w:p w14:paraId="3FF78B48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Pisani prijedlog za dodjelu javnih priznanja Grada Ivanić-Grada obvezno sadrži sljedeće podatke:</w:t>
      </w:r>
    </w:p>
    <w:p w14:paraId="16A732BC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-          ime i prezime odnosno naziv podnositelja prijedloga,</w:t>
      </w:r>
    </w:p>
    <w:p w14:paraId="27520727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-          prebivalište odnosno sjedište podnositelja prijedloga,</w:t>
      </w:r>
    </w:p>
    <w:p w14:paraId="10E92722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-          osobno ime ili naziv osobe na koju se prijedlog odnosi uz navođenje osnovnih podataka o toj osobi (broj telefona i e-mail adresa),</w:t>
      </w:r>
    </w:p>
    <w:p w14:paraId="5B8EED29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-          naziv nagrade za koju se predlaže,</w:t>
      </w:r>
    </w:p>
    <w:p w14:paraId="152D2560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-          iscrpno obrazloženje prijedloga odnosno postignuća i doprinosa radi kojih se predlaže dodjela nagrade.</w:t>
      </w:r>
    </w:p>
    <w:p w14:paraId="7FFF816E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Uz prijedlog predlagatelj je dužan priložiti i odgovarajuću dokumentaciju iz koje su vidljiva postignuća i doprinosi osobe za koju se prijedlog podnosi.</w:t>
      </w:r>
    </w:p>
    <w:p w14:paraId="08154396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lastRenderedPageBreak/>
        <w:t>Javna priznanja Grada Ivanić-Grada ne dodjeljuju se osobama koje su aktivne u politici Grada Ivanić-Grada (vijećnicima Gradskog vijeća Grada Ivanić-Grada, Gradonačelniku i zamjeniku Gradonačelnika za vrijeme trajanja njihova mandata).</w:t>
      </w:r>
    </w:p>
    <w:p w14:paraId="32CE9740" w14:textId="77777777" w:rsidR="00FB7498" w:rsidRPr="00FB7498" w:rsidRDefault="00FB7498" w:rsidP="00FB749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Prijedlozi kandidata za dodjelu javnih priznanja Grada Ivanić-Grada podnose se Odboru za dodjelu nagrada Grada u roku od 15 (petnaest) dana od dana objave ovog Javnog poziva na web stranici Grada Ivanić-Grada i u lokalnim medijima i to:</w:t>
      </w:r>
    </w:p>
    <w:p w14:paraId="3A8D5036" w14:textId="77777777" w:rsidR="00FB7498" w:rsidRPr="00FB7498" w:rsidRDefault="00FB7498" w:rsidP="00FB7498">
      <w:pPr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poštom ili osobnom dostavom u zatvorenoj omotnici na adresu: Grad Ivanić-Grad, Park hrvatskih branitelja 1, 10310 Ivanić-Grad, s naznakom „PRIJEDLOG ZA DODJELU JAVNIH PRIZNANJA GRADA“.</w:t>
      </w:r>
    </w:p>
    <w:p w14:paraId="5A99182E" w14:textId="52799884" w:rsidR="003152CA" w:rsidRPr="008F6BC7" w:rsidRDefault="00FB7498" w:rsidP="008F6BC7">
      <w:pPr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B7498">
        <w:rPr>
          <w:rFonts w:ascii="Arial" w:hAnsi="Arial" w:cs="Arial"/>
          <w:sz w:val="24"/>
          <w:szCs w:val="24"/>
        </w:rPr>
        <w:t>elektroničkom poštom na adresu: </w:t>
      </w:r>
      <w:hyperlink r:id="rId6" w:history="1">
        <w:r w:rsidRPr="00FB7498">
          <w:rPr>
            <w:rFonts w:ascii="Arial" w:hAnsi="Arial" w:cs="Arial"/>
            <w:color w:val="0563C1"/>
            <w:sz w:val="24"/>
            <w:szCs w:val="24"/>
            <w:u w:val="single"/>
          </w:rPr>
          <w:t>urudzbeni@ivanic-grad.hr</w:t>
        </w:r>
      </w:hyperlink>
      <w:r w:rsidRPr="00FB7498">
        <w:rPr>
          <w:rFonts w:ascii="Arial" w:hAnsi="Arial" w:cs="Arial"/>
          <w:sz w:val="24"/>
          <w:szCs w:val="24"/>
        </w:rPr>
        <w:t>, s predmetom (</w:t>
      </w:r>
      <w:proofErr w:type="spellStart"/>
      <w:r w:rsidRPr="00FB7498">
        <w:rPr>
          <w:rFonts w:ascii="Arial" w:hAnsi="Arial" w:cs="Arial"/>
          <w:sz w:val="24"/>
          <w:szCs w:val="24"/>
        </w:rPr>
        <w:t>subject</w:t>
      </w:r>
      <w:proofErr w:type="spellEnd"/>
      <w:r w:rsidRPr="00FB7498">
        <w:rPr>
          <w:rFonts w:ascii="Arial" w:hAnsi="Arial" w:cs="Arial"/>
          <w:sz w:val="24"/>
          <w:szCs w:val="24"/>
        </w:rPr>
        <w:t>) „PRIJEDLOG ZA DODJELU JAVNIH PRIZNANJA GRADA“.</w:t>
      </w:r>
    </w:p>
    <w:p w14:paraId="66AF77CE" w14:textId="6535C37A" w:rsidR="009437B6" w:rsidRDefault="009437B6" w:rsidP="00D302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2174824C" w14:textId="56C9E610" w:rsidR="00D302E5" w:rsidRDefault="00FB7498" w:rsidP="00D30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Javni poziv za podnošenje prijedloga kandidata za dodjelu javnih priznanja Grada Ivanić-Grada objavit će se na web stranici Grada Ivanić-Grada i u lokalnim medijima. </w:t>
      </w:r>
    </w:p>
    <w:p w14:paraId="7A941620" w14:textId="77777777" w:rsidR="00154F60" w:rsidRDefault="00D302E5" w:rsidP="00154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</w:p>
    <w:p w14:paraId="39BCD60A" w14:textId="3F1A4EBF" w:rsidR="00D302E5" w:rsidRDefault="00D302E5" w:rsidP="00154F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Ovaj Zaključak stupa na snagu danom donošenja. </w:t>
      </w:r>
    </w:p>
    <w:p w14:paraId="6F4BDB49" w14:textId="77777777" w:rsidR="003152CA" w:rsidRDefault="003152CA" w:rsidP="00154F60">
      <w:pPr>
        <w:jc w:val="both"/>
        <w:rPr>
          <w:rFonts w:ascii="Arial" w:hAnsi="Arial" w:cs="Arial"/>
          <w:sz w:val="24"/>
          <w:szCs w:val="24"/>
        </w:rPr>
      </w:pPr>
    </w:p>
    <w:p w14:paraId="5567F255" w14:textId="77777777" w:rsidR="009437B6" w:rsidRDefault="009437B6" w:rsidP="009437B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REPUBLIKA HRVATSKA</w:t>
      </w:r>
    </w:p>
    <w:p w14:paraId="0FC89BD8" w14:textId="77777777" w:rsidR="009437B6" w:rsidRDefault="009437B6" w:rsidP="009437B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ZAGREBAČKA ŽUPANIJA</w:t>
      </w:r>
    </w:p>
    <w:p w14:paraId="1E0F75B4" w14:textId="77777777" w:rsidR="009437B6" w:rsidRDefault="009437B6" w:rsidP="009437B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IVANIĆ-GRAD</w:t>
      </w:r>
    </w:p>
    <w:p w14:paraId="2B38E899" w14:textId="4C2880EC" w:rsidR="009437B6" w:rsidRDefault="009437B6" w:rsidP="00154F6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ZA DODJELU NAGRADA GRADA</w:t>
      </w:r>
    </w:p>
    <w:p w14:paraId="48E6ABE2" w14:textId="77777777" w:rsidR="003152CA" w:rsidRDefault="003152CA" w:rsidP="00154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13FF87E" w14:textId="77777777" w:rsidR="009437B6" w:rsidRDefault="009437B6" w:rsidP="009437B6">
      <w:pPr>
        <w:jc w:val="both"/>
        <w:rPr>
          <w:rFonts w:ascii="Arial" w:hAnsi="Arial" w:cs="Arial"/>
          <w:sz w:val="24"/>
          <w:szCs w:val="24"/>
        </w:rPr>
      </w:pPr>
    </w:p>
    <w:p w14:paraId="4E2CDB7B" w14:textId="4DC27155" w:rsidR="009437B6" w:rsidRDefault="009437B6" w:rsidP="009437B6">
      <w:pPr>
        <w:tabs>
          <w:tab w:val="left" w:pos="6222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>
        <w:rPr>
          <w:rFonts w:ascii="Arial" w:hAnsi="Arial" w:cs="Arial"/>
          <w:sz w:val="24"/>
          <w:szCs w:val="24"/>
        </w:rPr>
        <w:tab/>
      </w:r>
      <w:r w:rsidR="008F6BC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226DB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Predsjednik Odbora</w:t>
      </w:r>
    </w:p>
    <w:p w14:paraId="29ECD221" w14:textId="3782AAB0" w:rsidR="009437B6" w:rsidRPr="00234410" w:rsidRDefault="009437B6" w:rsidP="009437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4410">
        <w:rPr>
          <w:rFonts w:ascii="Arial" w:hAnsi="Arial" w:cs="Arial"/>
          <w:sz w:val="24"/>
          <w:szCs w:val="24"/>
        </w:rPr>
        <w:t xml:space="preserve">URBROJ: </w:t>
      </w:r>
    </w:p>
    <w:p w14:paraId="0313EAF6" w14:textId="0A67DE29" w:rsidR="003B5C40" w:rsidRPr="000023D4" w:rsidRDefault="009437B6" w:rsidP="000023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4410">
        <w:rPr>
          <w:rFonts w:ascii="Arial" w:hAnsi="Arial" w:cs="Arial"/>
          <w:sz w:val="24"/>
          <w:szCs w:val="24"/>
        </w:rPr>
        <w:t>Ivanić-Grad,</w:t>
      </w:r>
      <w:r w:rsidR="00BE1F3B">
        <w:rPr>
          <w:rFonts w:ascii="Arial" w:hAnsi="Arial" w:cs="Arial"/>
          <w:sz w:val="24"/>
          <w:szCs w:val="24"/>
        </w:rPr>
        <w:t xml:space="preserve"> ___________</w:t>
      </w:r>
      <w:r w:rsidRPr="00234410">
        <w:rPr>
          <w:rFonts w:ascii="Arial" w:hAnsi="Arial" w:cs="Arial"/>
          <w:sz w:val="24"/>
          <w:szCs w:val="24"/>
        </w:rPr>
        <w:t xml:space="preserve"> 20</w:t>
      </w:r>
      <w:r w:rsidR="00D302E5" w:rsidRPr="00234410">
        <w:rPr>
          <w:rFonts w:ascii="Arial" w:hAnsi="Arial" w:cs="Arial"/>
          <w:sz w:val="24"/>
          <w:szCs w:val="24"/>
        </w:rPr>
        <w:t>2</w:t>
      </w:r>
      <w:r w:rsidR="00234410" w:rsidRPr="00234410">
        <w:rPr>
          <w:rFonts w:ascii="Arial" w:hAnsi="Arial" w:cs="Arial"/>
          <w:sz w:val="24"/>
          <w:szCs w:val="24"/>
        </w:rPr>
        <w:t>6</w:t>
      </w:r>
      <w:r w:rsidRPr="00234410">
        <w:rPr>
          <w:rFonts w:ascii="Arial" w:hAnsi="Arial" w:cs="Arial"/>
          <w:sz w:val="24"/>
          <w:szCs w:val="24"/>
        </w:rPr>
        <w:t xml:space="preserve">.  </w:t>
      </w:r>
      <w:r w:rsidRPr="002344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1F3B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="008F6BC7">
        <w:rPr>
          <w:rFonts w:ascii="Arial" w:hAnsi="Arial" w:cs="Arial"/>
          <w:sz w:val="24"/>
          <w:szCs w:val="24"/>
        </w:rPr>
        <w:t xml:space="preserve">             </w:t>
      </w:r>
      <w:r w:rsidR="00D302E5">
        <w:rPr>
          <w:rFonts w:ascii="Arial" w:hAnsi="Arial" w:cs="Arial"/>
          <w:sz w:val="24"/>
          <w:szCs w:val="24"/>
        </w:rPr>
        <w:t xml:space="preserve">Željko Pongrac, pravnik kriminalist </w:t>
      </w:r>
    </w:p>
    <w:sectPr w:rsidR="003B5C40" w:rsidRPr="000023D4" w:rsidSect="008F6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7E0"/>
    <w:multiLevelType w:val="hybridMultilevel"/>
    <w:tmpl w:val="02780972"/>
    <w:lvl w:ilvl="0" w:tplc="5E067F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480C"/>
    <w:multiLevelType w:val="hybridMultilevel"/>
    <w:tmpl w:val="D89ED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69DE"/>
    <w:multiLevelType w:val="hybridMultilevel"/>
    <w:tmpl w:val="E7F41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6BE1"/>
    <w:multiLevelType w:val="multilevel"/>
    <w:tmpl w:val="B7D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693DC2"/>
    <w:multiLevelType w:val="hybridMultilevel"/>
    <w:tmpl w:val="35881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D14"/>
    <w:multiLevelType w:val="hybridMultilevel"/>
    <w:tmpl w:val="CEB23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3990"/>
    <w:multiLevelType w:val="hybridMultilevel"/>
    <w:tmpl w:val="42A42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C28"/>
    <w:multiLevelType w:val="hybridMultilevel"/>
    <w:tmpl w:val="C150D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1848"/>
    <w:multiLevelType w:val="hybridMultilevel"/>
    <w:tmpl w:val="E318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4F14"/>
    <w:multiLevelType w:val="hybridMultilevel"/>
    <w:tmpl w:val="4C108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C37C7"/>
    <w:multiLevelType w:val="multilevel"/>
    <w:tmpl w:val="BAC4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90182"/>
    <w:multiLevelType w:val="multilevel"/>
    <w:tmpl w:val="EED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149277">
    <w:abstractNumId w:val="2"/>
  </w:num>
  <w:num w:numId="2" w16cid:durableId="1975134379">
    <w:abstractNumId w:val="8"/>
  </w:num>
  <w:num w:numId="3" w16cid:durableId="1965387027">
    <w:abstractNumId w:val="5"/>
  </w:num>
  <w:num w:numId="4" w16cid:durableId="956452745">
    <w:abstractNumId w:val="6"/>
  </w:num>
  <w:num w:numId="5" w16cid:durableId="1668945206">
    <w:abstractNumId w:val="9"/>
  </w:num>
  <w:num w:numId="6" w16cid:durableId="1061097353">
    <w:abstractNumId w:val="7"/>
  </w:num>
  <w:num w:numId="7" w16cid:durableId="378825556">
    <w:abstractNumId w:val="4"/>
  </w:num>
  <w:num w:numId="8" w16cid:durableId="1632393956">
    <w:abstractNumId w:val="1"/>
  </w:num>
  <w:num w:numId="9" w16cid:durableId="1902015939">
    <w:abstractNumId w:val="10"/>
  </w:num>
  <w:num w:numId="10" w16cid:durableId="764157957">
    <w:abstractNumId w:val="11"/>
  </w:num>
  <w:num w:numId="11" w16cid:durableId="518852639">
    <w:abstractNumId w:val="3"/>
  </w:num>
  <w:num w:numId="12" w16cid:durableId="47776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67"/>
    <w:rsid w:val="000023D4"/>
    <w:rsid w:val="0014075F"/>
    <w:rsid w:val="00154F60"/>
    <w:rsid w:val="00163146"/>
    <w:rsid w:val="001662D3"/>
    <w:rsid w:val="00226DB6"/>
    <w:rsid w:val="00234410"/>
    <w:rsid w:val="002B763A"/>
    <w:rsid w:val="0031448D"/>
    <w:rsid w:val="003152CA"/>
    <w:rsid w:val="003B5C40"/>
    <w:rsid w:val="00461EC6"/>
    <w:rsid w:val="004F2617"/>
    <w:rsid w:val="00550F42"/>
    <w:rsid w:val="006C42B6"/>
    <w:rsid w:val="006D151F"/>
    <w:rsid w:val="008E40E3"/>
    <w:rsid w:val="008F6BC7"/>
    <w:rsid w:val="009437B6"/>
    <w:rsid w:val="009843C8"/>
    <w:rsid w:val="00AB2067"/>
    <w:rsid w:val="00B06BE0"/>
    <w:rsid w:val="00BE1F3B"/>
    <w:rsid w:val="00D302E5"/>
    <w:rsid w:val="00E75ABE"/>
    <w:rsid w:val="00F40488"/>
    <w:rsid w:val="00FB7498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7A68"/>
  <w15:docId w15:val="{4705E9DF-4EFE-41FD-9F7F-4F2F0654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7B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,uvlaka 2 Char"/>
    <w:link w:val="Tijeloteksta"/>
    <w:locked/>
    <w:rsid w:val="009437B6"/>
    <w:rPr>
      <w:sz w:val="24"/>
      <w:szCs w:val="24"/>
    </w:rPr>
  </w:style>
  <w:style w:type="paragraph" w:styleId="Tijeloteksta">
    <w:name w:val="Body Text"/>
    <w:aliases w:val="uvlaka 3,uvlaka 2"/>
    <w:basedOn w:val="Normal"/>
    <w:link w:val="TijelotekstaChar"/>
    <w:unhideWhenUsed/>
    <w:rsid w:val="009437B6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9437B6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62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ud%C5%BEbeni@ivanic-grad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D223-B6B7-45B5-ADFF-38FE12C8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Muzevic</dc:creator>
  <cp:keywords/>
  <dc:description/>
  <cp:lastModifiedBy>Matea Rešetar</cp:lastModifiedBy>
  <cp:revision>2</cp:revision>
  <cp:lastPrinted>2021-09-16T06:51:00Z</cp:lastPrinted>
  <dcterms:created xsi:type="dcterms:W3CDTF">2026-04-02T10:07:00Z</dcterms:created>
  <dcterms:modified xsi:type="dcterms:W3CDTF">2026-04-02T10:07:00Z</dcterms:modified>
</cp:coreProperties>
</file>